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2" w:rsidRPr="00520D78" w:rsidRDefault="00DB629A" w:rsidP="00DB62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20D78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DB629A" w:rsidRPr="00520D78" w:rsidRDefault="00DB629A" w:rsidP="00DB62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20D78">
        <w:rPr>
          <w:rFonts w:ascii="GHEA Grapalat" w:hAnsi="GHEA Grapalat"/>
          <w:b/>
          <w:sz w:val="24"/>
          <w:szCs w:val="24"/>
          <w:lang w:val="ru-RU"/>
        </w:rPr>
        <w:t>Բյուջեում նախատեսվող փոփոխությունների</w:t>
      </w:r>
    </w:p>
    <w:p w:rsidR="00DB629A" w:rsidRPr="00520D78" w:rsidRDefault="00DB629A" w:rsidP="00DB62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283DDA" w:rsidRPr="00520D78" w:rsidRDefault="00C31935" w:rsidP="00C31935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>Նկատի ունենա</w:t>
      </w:r>
      <w:r w:rsidR="00DB629A" w:rsidRPr="00520D78">
        <w:rPr>
          <w:rFonts w:ascii="GHEA Grapalat" w:hAnsi="GHEA Grapalat"/>
          <w:sz w:val="24"/>
          <w:szCs w:val="24"/>
          <w:lang w:val="ru-RU"/>
        </w:rPr>
        <w:t xml:space="preserve">լով Սիսիանի համայնքի 2021 թվականի բյուջեում մի շարք հոդվածներում առաջացած </w:t>
      </w:r>
      <w:r w:rsidRPr="00520D78">
        <w:rPr>
          <w:rFonts w:ascii="GHEA Grapalat" w:hAnsi="GHEA Grapalat"/>
          <w:sz w:val="24"/>
          <w:szCs w:val="24"/>
          <w:lang w:val="ru-RU"/>
        </w:rPr>
        <w:t xml:space="preserve">տարեվերջյան </w:t>
      </w:r>
      <w:r w:rsidR="00DB629A" w:rsidRPr="00520D78">
        <w:rPr>
          <w:rFonts w:ascii="GHEA Grapalat" w:hAnsi="GHEA Grapalat"/>
          <w:sz w:val="24"/>
          <w:szCs w:val="24"/>
          <w:lang w:val="ru-RU"/>
        </w:rPr>
        <w:t>խնայողությունները</w:t>
      </w:r>
      <w:r w:rsidRPr="00520D78">
        <w:rPr>
          <w:rFonts w:ascii="GHEA Grapalat" w:hAnsi="GHEA Grapalat"/>
          <w:sz w:val="24"/>
          <w:szCs w:val="24"/>
          <w:lang w:val="ru-RU"/>
        </w:rPr>
        <w:t xml:space="preserve">՝  նախատեսվում է  </w:t>
      </w:r>
      <w:r w:rsidR="00DB629A"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20D78">
        <w:rPr>
          <w:rFonts w:ascii="GHEA Grapalat" w:hAnsi="GHEA Grapalat"/>
          <w:sz w:val="24"/>
          <w:szCs w:val="24"/>
          <w:lang w:val="ru-RU"/>
        </w:rPr>
        <w:t>այդ խնայողություններն ուղղել  համայնքի վարչական բյուջեի պահուստային ֆոնդ:</w:t>
      </w:r>
      <w:r w:rsidR="00283DDA" w:rsidRPr="00520D78">
        <w:rPr>
          <w:rFonts w:ascii="GHEA Grapalat" w:hAnsi="GHEA Grapalat"/>
          <w:sz w:val="24"/>
          <w:szCs w:val="24"/>
          <w:lang w:val="ru-RU"/>
        </w:rPr>
        <w:t xml:space="preserve"> Մասնավորապես՝ </w:t>
      </w:r>
    </w:p>
    <w:p w:rsidR="00DB629A" w:rsidRPr="00520D78" w:rsidRDefault="00283DDA" w:rsidP="00283DDA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 ա/ 01.1.1 ծրագրի</w:t>
      </w:r>
      <w:r w:rsidR="004B189D" w:rsidRPr="00520D78">
        <w:rPr>
          <w:rFonts w:ascii="GHEA Grapalat" w:hAnsi="GHEA Grapalat"/>
          <w:sz w:val="24"/>
          <w:szCs w:val="24"/>
          <w:lang w:val="ru-RU"/>
        </w:rPr>
        <w:t xml:space="preserve"> /Օրենսդիր և գործադիր մարմիններ, պետական կառավարում/</w:t>
      </w:r>
      <w:r w:rsidRPr="00520D78">
        <w:rPr>
          <w:rFonts w:ascii="GHEA Grapalat" w:hAnsi="GHEA Grapalat"/>
          <w:sz w:val="24"/>
          <w:szCs w:val="24"/>
          <w:lang w:val="ru-RU"/>
        </w:rPr>
        <w:t xml:space="preserve"> 4112 հոդվածից /Պարգևատրումներ, դրամական խրախուսումներ և հատուկ վճարներ/ 10000.0 հազար դրամ հատկացնել 11.1.2 ծրագրի 4891 հոդվածին /Պահուստային միջոցներ/,</w:t>
      </w:r>
    </w:p>
    <w:p w:rsidR="00283DDA" w:rsidRPr="00520D78" w:rsidRDefault="00283DDA" w:rsidP="00283DDA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բ/ 1.6.1 ծրագրի </w:t>
      </w:r>
      <w:r w:rsidR="004B189D" w:rsidRPr="00520D78">
        <w:rPr>
          <w:rFonts w:ascii="GHEA Grapalat" w:hAnsi="GHEA Grapalat"/>
          <w:sz w:val="24"/>
          <w:szCs w:val="24"/>
          <w:lang w:val="ru-RU"/>
        </w:rPr>
        <w:t xml:space="preserve">/Ընդհանուր բնույթի հանրային ծառայություններ, այլ դասերին չպատկանող/ </w:t>
      </w:r>
      <w:r w:rsidRPr="00520D78">
        <w:rPr>
          <w:rFonts w:ascii="GHEA Grapalat" w:hAnsi="GHEA Grapalat"/>
          <w:sz w:val="24"/>
          <w:szCs w:val="24"/>
          <w:lang w:val="ru-RU"/>
        </w:rPr>
        <w:t>4264 հոդվածից /Տրասպորտային նյութեր/ 4500.0 հազար դրամ հատկացնել 11.1.2 ծրագրի 4891 հոդվածին /Պահուստային միջոցներ/,</w:t>
      </w:r>
    </w:p>
    <w:p w:rsidR="00283DDA" w:rsidRPr="00520D78" w:rsidRDefault="00283DDA" w:rsidP="00283DDA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գ/ </w:t>
      </w:r>
      <w:r w:rsidR="00DB70F4" w:rsidRPr="00520D78">
        <w:rPr>
          <w:rFonts w:ascii="GHEA Grapalat" w:hAnsi="GHEA Grapalat"/>
          <w:sz w:val="24"/>
          <w:szCs w:val="24"/>
          <w:lang w:val="ru-RU"/>
        </w:rPr>
        <w:t xml:space="preserve">9.5.1 ծրագրի </w:t>
      </w:r>
      <w:r w:rsidR="004B189D" w:rsidRPr="00520D78">
        <w:rPr>
          <w:rFonts w:ascii="GHEA Grapalat" w:hAnsi="GHEA Grapalat"/>
          <w:sz w:val="24"/>
          <w:szCs w:val="24"/>
          <w:lang w:val="ru-RU"/>
        </w:rPr>
        <w:t xml:space="preserve">/Արտադպրոցական կրթություն/ </w:t>
      </w:r>
      <w:r w:rsidR="00DB70F4" w:rsidRPr="00520D78">
        <w:rPr>
          <w:rFonts w:ascii="GHEA Grapalat" w:hAnsi="GHEA Grapalat"/>
          <w:sz w:val="24"/>
          <w:szCs w:val="24"/>
          <w:lang w:val="ru-RU"/>
        </w:rPr>
        <w:t>4251 հոդվածից /Շենքերի և կառույցների ընթացիկ նորոգում և պահպանում/ 30000.0 հազար դրամ հատկացնել 11.1.2 ծրագրի 4891 հոդվածին /Պահուստային միջոցներ/:</w:t>
      </w:r>
    </w:p>
    <w:p w:rsidR="00DB70F4" w:rsidRPr="00520D78" w:rsidRDefault="00DB70F4" w:rsidP="00283DDA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Արդյունքում համայնքի 2021 թվականի վարչական բյուջեի պահուստային ֆոնդը </w:t>
      </w:r>
      <w:r w:rsidR="002B610A" w:rsidRPr="00520D78">
        <w:rPr>
          <w:rFonts w:ascii="GHEA Grapalat" w:hAnsi="GHEA Grapalat"/>
          <w:sz w:val="24"/>
          <w:szCs w:val="24"/>
          <w:lang w:val="ru-RU"/>
        </w:rPr>
        <w:t xml:space="preserve">կավելանա 44500.0 </w:t>
      </w:r>
      <w:r w:rsidR="00F22F84" w:rsidRPr="00520D78">
        <w:rPr>
          <w:rFonts w:ascii="GHEA Grapalat" w:hAnsi="GHEA Grapalat"/>
          <w:sz w:val="24"/>
          <w:szCs w:val="24"/>
          <w:lang w:val="ru-RU"/>
        </w:rPr>
        <w:t xml:space="preserve"> հազար դրամով և </w:t>
      </w:r>
      <w:r w:rsidRPr="00520D78">
        <w:rPr>
          <w:rFonts w:ascii="GHEA Grapalat" w:hAnsi="GHEA Grapalat"/>
          <w:sz w:val="24"/>
          <w:szCs w:val="24"/>
          <w:lang w:val="ru-RU"/>
        </w:rPr>
        <w:t>կկազմի 225828.982 հազար դրամ</w:t>
      </w:r>
      <w:r w:rsidR="00E91010" w:rsidRPr="00520D78">
        <w:rPr>
          <w:rFonts w:ascii="GHEA Grapalat" w:hAnsi="GHEA Grapalat"/>
          <w:sz w:val="24"/>
          <w:szCs w:val="24"/>
          <w:lang w:val="ru-RU"/>
        </w:rPr>
        <w:t>:</w:t>
      </w:r>
    </w:p>
    <w:p w:rsidR="00065145" w:rsidRPr="00520D78" w:rsidRDefault="00E91010" w:rsidP="00C31935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Նախատեսվում է </w:t>
      </w:r>
      <w:r w:rsidR="002B610A" w:rsidRPr="00520D78">
        <w:rPr>
          <w:rFonts w:ascii="GHEA Grapalat" w:hAnsi="GHEA Grapalat"/>
          <w:sz w:val="24"/>
          <w:szCs w:val="24"/>
          <w:lang w:val="ru-RU"/>
        </w:rPr>
        <w:t xml:space="preserve">2021 թվականի </w:t>
      </w:r>
      <w:r w:rsidR="0068256F" w:rsidRPr="00520D78">
        <w:rPr>
          <w:rFonts w:ascii="GHEA Grapalat" w:hAnsi="GHEA Grapalat"/>
          <w:sz w:val="24"/>
          <w:szCs w:val="24"/>
          <w:lang w:val="ru-RU"/>
        </w:rPr>
        <w:t>վարչական բյուջեի նոր ձևավորված պահուստային ֆոնդը նվազեցնել</w:t>
      </w:r>
      <w:r w:rsidR="00065145" w:rsidRPr="00520D78">
        <w:rPr>
          <w:rFonts w:ascii="GHEA Grapalat" w:hAnsi="GHEA Grapalat"/>
          <w:sz w:val="24"/>
          <w:szCs w:val="24"/>
          <w:lang w:val="ru-RU"/>
        </w:rPr>
        <w:t xml:space="preserve"> 170</w:t>
      </w:r>
      <w:r w:rsidR="004B189D" w:rsidRPr="00520D78">
        <w:rPr>
          <w:rFonts w:ascii="GHEA Grapalat" w:hAnsi="GHEA Grapalat"/>
          <w:sz w:val="24"/>
          <w:szCs w:val="24"/>
          <w:lang w:val="ru-RU"/>
        </w:rPr>
        <w:t>43</w:t>
      </w:r>
      <w:r w:rsidR="00065145" w:rsidRPr="00520D78">
        <w:rPr>
          <w:rFonts w:ascii="GHEA Grapalat" w:hAnsi="GHEA Grapalat"/>
          <w:sz w:val="24"/>
          <w:szCs w:val="24"/>
          <w:lang w:val="ru-RU"/>
        </w:rPr>
        <w:t>9.612 հազար դրամով հետևյալ ծախսերն իրականացնելու նպատակով.</w:t>
      </w:r>
    </w:p>
    <w:p w:rsidR="00C31935" w:rsidRPr="00520D78" w:rsidRDefault="00065145" w:rsidP="00065145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>ա/</w:t>
      </w:r>
      <w:r w:rsidR="0068256F"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r w:rsidR="002B610A" w:rsidRPr="00520D78">
        <w:rPr>
          <w:rFonts w:ascii="GHEA Grapalat" w:hAnsi="GHEA Grapalat"/>
          <w:sz w:val="24"/>
          <w:szCs w:val="24"/>
          <w:lang w:val="ru-RU"/>
        </w:rPr>
        <w:t>ֆոնդային բյուջեի 4.5.1 ծրագրի/Ճանապարհային տրանսպորտ/  5113 հոդվածին /Շենքերի և շինությունների կապիտալ վերանորոգում/ հատկացնել 166000.0 հազար դրամ</w:t>
      </w:r>
      <w:r w:rsidRPr="00520D78">
        <w:rPr>
          <w:rFonts w:ascii="GHEA Grapalat" w:hAnsi="GHEA Grapalat"/>
          <w:sz w:val="24"/>
          <w:szCs w:val="24"/>
          <w:lang w:val="ru-RU"/>
        </w:rPr>
        <w:t>՝ ասֆալտապատման աշխատանքներ իրականացնելու նպատակով</w:t>
      </w:r>
      <w:r w:rsidR="002B610A" w:rsidRPr="00520D78">
        <w:rPr>
          <w:rFonts w:ascii="GHEA Grapalat" w:hAnsi="GHEA Grapalat"/>
          <w:sz w:val="24"/>
          <w:szCs w:val="24"/>
          <w:lang w:val="ru-RU"/>
        </w:rPr>
        <w:t>,</w:t>
      </w:r>
    </w:p>
    <w:p w:rsidR="00065145" w:rsidRPr="00520D78" w:rsidRDefault="00065145" w:rsidP="00065145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բ/ </w:t>
      </w:r>
      <w:r w:rsidR="00686392" w:rsidRPr="00520D78">
        <w:rPr>
          <w:rFonts w:ascii="GHEA Grapalat" w:hAnsi="GHEA Grapalat"/>
          <w:sz w:val="24"/>
          <w:szCs w:val="24"/>
          <w:lang w:val="ru-RU"/>
        </w:rPr>
        <w:t>4.7.3 ծրագրի /Զբոսաշրջություն/ 4657 հոդվածին /Կապիտալ դրամաշնորհ/ հատկացնել 2729.612 հազար դրամ՝ շարժական բեմ, տաղավարներ, վրաններ ձեռքբերելու նպատակով,</w:t>
      </w:r>
    </w:p>
    <w:p w:rsidR="00686392" w:rsidRPr="00520D78" w:rsidRDefault="00686392" w:rsidP="00065145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գ/ 01.1.1 ծրագրի /Օրենսդիր և գործադիր մարմիններ, պետական կառավարում/ 5122 հոդվածին /Վարչական սարքավորումներ/ ավելացնել </w:t>
      </w:r>
      <w:r w:rsidR="004B189D" w:rsidRPr="00520D78">
        <w:rPr>
          <w:rFonts w:ascii="GHEA Grapalat" w:hAnsi="GHEA Grapalat"/>
          <w:sz w:val="24"/>
          <w:szCs w:val="24"/>
          <w:lang w:val="ru-RU"/>
        </w:rPr>
        <w:t>550.0</w:t>
      </w:r>
      <w:r w:rsidRPr="00520D78">
        <w:rPr>
          <w:rFonts w:ascii="GHEA Grapalat" w:hAnsi="GHEA Grapalat"/>
          <w:sz w:val="24"/>
          <w:szCs w:val="24"/>
          <w:lang w:val="ru-RU"/>
        </w:rPr>
        <w:t xml:space="preserve"> հազար դրամ՝ համայնքապետարանի վարչական շենքի համար գրասենյակային կահույք ձեռքբերելու նպատակով,</w:t>
      </w:r>
      <w:r w:rsidR="00F90946" w:rsidRPr="00520D78">
        <w:rPr>
          <w:rFonts w:ascii="GHEA Grapalat" w:hAnsi="GHEA Grapalat"/>
          <w:sz w:val="24"/>
          <w:szCs w:val="24"/>
          <w:lang w:val="ru-RU"/>
        </w:rPr>
        <w:t xml:space="preserve"> /</w:t>
      </w:r>
      <w:r w:rsidR="003F50DB" w:rsidRPr="00520D78">
        <w:rPr>
          <w:rFonts w:ascii="GHEA Grapalat" w:hAnsi="GHEA Grapalat"/>
          <w:sz w:val="24"/>
          <w:szCs w:val="24"/>
          <w:lang w:val="ru-RU"/>
        </w:rPr>
        <w:t>զեկուցագրերը կցվում են/,</w:t>
      </w:r>
    </w:p>
    <w:p w:rsidR="00686392" w:rsidRPr="00520D78" w:rsidRDefault="00686392" w:rsidP="00065145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lastRenderedPageBreak/>
        <w:t xml:space="preserve">դ/ </w:t>
      </w:r>
      <w:r w:rsidR="00F90946" w:rsidRPr="00520D78">
        <w:rPr>
          <w:rFonts w:ascii="GHEA Grapalat" w:hAnsi="GHEA Grapalat"/>
          <w:sz w:val="24"/>
          <w:szCs w:val="24"/>
          <w:lang w:val="ru-RU"/>
        </w:rPr>
        <w:t>4.2.1 ծրագրի /Գյուղատնտեսություն/ 4241 հոդվածին /Մասնագիտական ծառայություններ/ ավելացնել 180.0 հազար դրամ՝ հողերի քարտեզագրման և այլ աշխատանքների ձեռքբերման նպատակով, /զեկուցագիրը կցվում է/,</w:t>
      </w:r>
    </w:p>
    <w:p w:rsidR="00A83414" w:rsidRPr="00520D78" w:rsidRDefault="00F90946" w:rsidP="00065145">
      <w:pPr>
        <w:pStyle w:val="a3"/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>ե/ 01.1.1 ծրագրի /Օրենսդիր և գործադիր մարմիններ, պետական կառավարում/ 5113 հոդվածին /Շենքերի և շինությունների կապիտալ վերանորոգում/ հատկացնել 980.0 հազար դրամ՝ վարչական շենքերի սեյսմակայունության գնահատման ծառայությունների ձեռքբերման նպատակով, /զեկուցագիրը կցվում է/:</w:t>
      </w:r>
    </w:p>
    <w:p w:rsidR="00A83414" w:rsidRPr="00520D78" w:rsidRDefault="00A83414" w:rsidP="00A83414">
      <w:pPr>
        <w:rPr>
          <w:rFonts w:ascii="GHEA Grapalat" w:hAnsi="GHEA Grapalat"/>
          <w:lang w:val="ru-RU"/>
        </w:rPr>
      </w:pPr>
    </w:p>
    <w:p w:rsidR="00520D78" w:rsidRPr="00520D78" w:rsidRDefault="00520D78" w:rsidP="00A83414">
      <w:pPr>
        <w:rPr>
          <w:rFonts w:ascii="GHEA Grapalat" w:hAnsi="GHEA Grapalat"/>
          <w:lang w:val="ru-RU"/>
        </w:rPr>
      </w:pPr>
      <w:proofErr w:type="spellStart"/>
      <w:r>
        <w:rPr>
          <w:rFonts w:ascii="GHEA Grapalat" w:hAnsi="GHEA Grapalat"/>
        </w:rPr>
        <w:t>Աշխատակազմի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ֆինանսատնտեսագիտական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</w:p>
    <w:p w:rsidR="00A83414" w:rsidRPr="00520D78" w:rsidRDefault="00520D78" w:rsidP="00A83414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և</w:t>
      </w:r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սոցիալ</w:t>
      </w:r>
      <w:proofErr w:type="spellEnd"/>
      <w:r w:rsidRPr="00520D78">
        <w:rPr>
          <w:rFonts w:ascii="GHEA Grapalat" w:hAnsi="GHEA Grapalat"/>
          <w:lang w:val="ru-RU"/>
        </w:rPr>
        <w:t>-</w:t>
      </w:r>
      <w:proofErr w:type="spellStart"/>
      <w:r>
        <w:rPr>
          <w:rFonts w:ascii="GHEA Grapalat" w:hAnsi="GHEA Grapalat"/>
        </w:rPr>
        <w:t>տնտեսական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ժ</w:t>
      </w:r>
      <w:r w:rsidRPr="00520D78">
        <w:rPr>
          <w:rFonts w:ascii="GHEA Grapalat" w:hAnsi="GHEA Grapalat"/>
          <w:lang w:val="ru-RU"/>
        </w:rPr>
        <w:t>/</w:t>
      </w:r>
      <w:r>
        <w:rPr>
          <w:rFonts w:ascii="GHEA Grapalat" w:hAnsi="GHEA Grapalat"/>
        </w:rPr>
        <w:t>պ՝</w:t>
      </w:r>
      <w:r w:rsidRPr="00520D78">
        <w:rPr>
          <w:rFonts w:ascii="GHEA Grapalat" w:hAnsi="GHEA Grapalat"/>
          <w:lang w:val="ru-RU"/>
        </w:rPr>
        <w:t xml:space="preserve">                         </w:t>
      </w:r>
      <w:r>
        <w:rPr>
          <w:rFonts w:ascii="GHEA Grapalat" w:hAnsi="GHEA Grapalat"/>
          <w:lang w:val="ru-RU"/>
        </w:rPr>
        <w:t xml:space="preserve">             </w:t>
      </w:r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Աննա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Կարապետյան</w:t>
      </w:r>
      <w:proofErr w:type="spellEnd"/>
    </w:p>
    <w:p w:rsidR="00A83414" w:rsidRPr="00520D78" w:rsidRDefault="00520D78" w:rsidP="00520D78">
      <w:pPr>
        <w:tabs>
          <w:tab w:val="left" w:pos="3960"/>
        </w:tabs>
        <w:jc w:val="right"/>
        <w:rPr>
          <w:rFonts w:ascii="GHEA Grapalat" w:hAnsi="GHEA Grapalat"/>
        </w:rPr>
      </w:pPr>
      <w:r>
        <w:rPr>
          <w:rFonts w:ascii="GHEA Grapalat" w:hAnsi="GHEA Grapalat"/>
        </w:rPr>
        <w:t>16.11.2021թ.</w:t>
      </w:r>
    </w:p>
    <w:p w:rsidR="00A83414" w:rsidRPr="00520D78" w:rsidRDefault="00A83414" w:rsidP="00A83414">
      <w:pPr>
        <w:tabs>
          <w:tab w:val="left" w:pos="3960"/>
        </w:tabs>
        <w:rPr>
          <w:rFonts w:ascii="GHEA Grapalat" w:hAnsi="GHEA Grapalat"/>
          <w:lang w:val="ru-RU"/>
        </w:rPr>
      </w:pPr>
    </w:p>
    <w:p w:rsidR="00A83414" w:rsidRPr="00520D78" w:rsidRDefault="00A83414" w:rsidP="00A83414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20D78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520D78" w:rsidRDefault="00A83414" w:rsidP="00A83414">
      <w:pPr>
        <w:jc w:val="both"/>
        <w:rPr>
          <w:rFonts w:ascii="GHEA Grapalat" w:hAnsi="GHEA Grapalat"/>
          <w:sz w:val="24"/>
          <w:szCs w:val="24"/>
          <w:lang w:val="ru-RU"/>
        </w:rPr>
      </w:pPr>
      <w:r w:rsidRPr="00520D78">
        <w:rPr>
          <w:rFonts w:ascii="GHEA Grapalat" w:hAnsi="GHEA Grapalat"/>
          <w:sz w:val="24"/>
          <w:szCs w:val="24"/>
          <w:lang w:val="ru-RU"/>
        </w:rPr>
        <w:t xml:space="preserve">      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Ղեկավարվելով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&lt;&lt;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Հայաստանի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բյուջետային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համակարգի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&gt;&gt;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Հայաստանի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օրենքի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35-րդ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հոդվածի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1-ին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մասով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՝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Սիսիանի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ավագանու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հաստատմանն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է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ներկայացվում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բյուջեի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2021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թվականի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20D78">
        <w:rPr>
          <w:rFonts w:ascii="GHEA Grapalat" w:hAnsi="GHEA Grapalat"/>
          <w:sz w:val="24"/>
          <w:szCs w:val="24"/>
        </w:rPr>
        <w:t>երրորդ</w:t>
      </w:r>
      <w:proofErr w:type="spellEnd"/>
      <w:r w:rsidR="00520D78"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20D78">
        <w:rPr>
          <w:rFonts w:ascii="GHEA Grapalat" w:hAnsi="GHEA Grapalat"/>
          <w:sz w:val="24"/>
          <w:szCs w:val="24"/>
        </w:rPr>
        <w:t>եռամսյակի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520D78">
        <w:rPr>
          <w:rFonts w:ascii="GHEA Grapalat" w:hAnsi="GHEA Grapalat"/>
          <w:sz w:val="24"/>
          <w:szCs w:val="24"/>
          <w:lang w:val="ru-RU"/>
        </w:rPr>
        <w:t>հաշվետվությունը</w:t>
      </w:r>
      <w:proofErr w:type="spellEnd"/>
      <w:r w:rsidRPr="00520D78">
        <w:rPr>
          <w:rFonts w:ascii="GHEA Grapalat" w:hAnsi="GHEA Grapalat"/>
          <w:sz w:val="24"/>
          <w:szCs w:val="24"/>
          <w:lang w:val="ru-RU"/>
        </w:rPr>
        <w:t>:</w:t>
      </w: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520D78" w:rsidRPr="00520D78" w:rsidRDefault="00520D78" w:rsidP="00520D78">
      <w:pPr>
        <w:rPr>
          <w:rFonts w:ascii="GHEA Grapalat" w:hAnsi="GHEA Grapalat"/>
          <w:lang w:val="ru-RU"/>
        </w:rPr>
      </w:pPr>
      <w:proofErr w:type="spellStart"/>
      <w:r>
        <w:rPr>
          <w:rFonts w:ascii="GHEA Grapalat" w:hAnsi="GHEA Grapalat"/>
        </w:rPr>
        <w:t>Աշխատակազմի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ֆինանսատնտեսագիտական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</w:p>
    <w:p w:rsidR="00520D78" w:rsidRPr="00520D78" w:rsidRDefault="00520D78" w:rsidP="00520D78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և</w:t>
      </w:r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սոցիալ</w:t>
      </w:r>
      <w:proofErr w:type="spellEnd"/>
      <w:r w:rsidRPr="00520D78">
        <w:rPr>
          <w:rFonts w:ascii="GHEA Grapalat" w:hAnsi="GHEA Grapalat"/>
          <w:lang w:val="ru-RU"/>
        </w:rPr>
        <w:t>-</w:t>
      </w:r>
      <w:proofErr w:type="spellStart"/>
      <w:r>
        <w:rPr>
          <w:rFonts w:ascii="GHEA Grapalat" w:hAnsi="GHEA Grapalat"/>
        </w:rPr>
        <w:t>տնտեսական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ժ</w:t>
      </w:r>
      <w:r w:rsidRPr="00520D78">
        <w:rPr>
          <w:rFonts w:ascii="GHEA Grapalat" w:hAnsi="GHEA Grapalat"/>
          <w:lang w:val="ru-RU"/>
        </w:rPr>
        <w:t>/</w:t>
      </w:r>
      <w:r>
        <w:rPr>
          <w:rFonts w:ascii="GHEA Grapalat" w:hAnsi="GHEA Grapalat"/>
        </w:rPr>
        <w:t>պ՝</w:t>
      </w:r>
      <w:r w:rsidRPr="00520D78">
        <w:rPr>
          <w:rFonts w:ascii="GHEA Grapalat" w:hAnsi="GHEA Grapalat"/>
          <w:lang w:val="ru-RU"/>
        </w:rPr>
        <w:t xml:space="preserve">                         </w:t>
      </w:r>
      <w:r>
        <w:rPr>
          <w:rFonts w:ascii="GHEA Grapalat" w:hAnsi="GHEA Grapalat"/>
          <w:lang w:val="ru-RU"/>
        </w:rPr>
        <w:t xml:space="preserve">             </w:t>
      </w:r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Աննա</w:t>
      </w:r>
      <w:proofErr w:type="spellEnd"/>
      <w:r w:rsidRPr="00520D78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</w:rPr>
        <w:t>Կարապետյան</w:t>
      </w:r>
      <w:proofErr w:type="spellEnd"/>
    </w:p>
    <w:p w:rsidR="00520D78" w:rsidRPr="00520D78" w:rsidRDefault="00520D78" w:rsidP="00520D78">
      <w:pPr>
        <w:tabs>
          <w:tab w:val="left" w:pos="3960"/>
        </w:tabs>
        <w:jc w:val="right"/>
        <w:rPr>
          <w:rFonts w:ascii="GHEA Grapalat" w:hAnsi="GHEA Grapalat"/>
        </w:rPr>
      </w:pPr>
      <w:r>
        <w:rPr>
          <w:rFonts w:ascii="GHEA Grapalat" w:hAnsi="GHEA Grapalat"/>
        </w:rPr>
        <w:t>16.11.2021թ.</w:t>
      </w: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520D78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520D78" w:rsidRDefault="00A83414" w:rsidP="00A83414">
      <w:pPr>
        <w:tabs>
          <w:tab w:val="left" w:pos="2904"/>
        </w:tabs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sectPr w:rsidR="00A83414" w:rsidRPr="00520D78" w:rsidSect="00520D78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29A"/>
    <w:rsid w:val="00065145"/>
    <w:rsid w:val="00283DDA"/>
    <w:rsid w:val="002B610A"/>
    <w:rsid w:val="00392A42"/>
    <w:rsid w:val="003F50DB"/>
    <w:rsid w:val="004308A6"/>
    <w:rsid w:val="004B189D"/>
    <w:rsid w:val="00520D78"/>
    <w:rsid w:val="0068256F"/>
    <w:rsid w:val="00686392"/>
    <w:rsid w:val="007163E2"/>
    <w:rsid w:val="008F3EFD"/>
    <w:rsid w:val="009C5B3A"/>
    <w:rsid w:val="00A83414"/>
    <w:rsid w:val="00C31935"/>
    <w:rsid w:val="00DB629A"/>
    <w:rsid w:val="00DB70F4"/>
    <w:rsid w:val="00E548A3"/>
    <w:rsid w:val="00E91010"/>
    <w:rsid w:val="00F22F84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BF72"/>
  <w15:docId w15:val="{203EE93D-9064-4B21-98A3-40E04E8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2021-11-12T06:49:00Z</dcterms:created>
  <dcterms:modified xsi:type="dcterms:W3CDTF">2021-11-16T05:08:00Z</dcterms:modified>
</cp:coreProperties>
</file>